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50E" w:rsidRDefault="0022250E" w:rsidP="0022250E">
      <w:pPr>
        <w:autoSpaceDE w:val="0"/>
        <w:autoSpaceDN w:val="0"/>
        <w:adjustRightInd w:val="0"/>
        <w:rPr>
          <w:rFonts w:ascii="Arial" w:hAnsi="Arial" w:cs="Arial"/>
          <w:sz w:val="20"/>
          <w:szCs w:val="20"/>
          <w:lang w:eastAsia="en-US"/>
        </w:rPr>
      </w:pPr>
      <w:r>
        <w:rPr>
          <w:rFonts w:ascii="Arial" w:hAnsi="Arial" w:cs="Arial"/>
          <w:sz w:val="20"/>
          <w:szCs w:val="20"/>
          <w:lang w:eastAsia="en-US"/>
        </w:rPr>
        <w:t>PANIČNI POREMEĆAJ</w:t>
      </w:r>
    </w:p>
    <w:p w:rsidR="0022250E" w:rsidRDefault="0022250E" w:rsidP="0022250E">
      <w:pPr>
        <w:autoSpaceDE w:val="0"/>
        <w:autoSpaceDN w:val="0"/>
        <w:adjustRightInd w:val="0"/>
        <w:rPr>
          <w:rFonts w:ascii="Arial" w:hAnsi="Arial" w:cs="Arial"/>
          <w:sz w:val="20"/>
          <w:szCs w:val="20"/>
          <w:lang w:eastAsia="en-US"/>
        </w:rPr>
      </w:pPr>
    </w:p>
    <w:p w:rsidR="00AD35D2" w:rsidRDefault="00AD35D2" w:rsidP="00AD35D2">
      <w:pPr>
        <w:autoSpaceDE w:val="0"/>
        <w:autoSpaceDN w:val="0"/>
        <w:adjustRightInd w:val="0"/>
        <w:rPr>
          <w:rFonts w:ascii="Arial" w:hAnsi="Arial" w:cs="Arial"/>
          <w:sz w:val="20"/>
          <w:szCs w:val="20"/>
          <w:lang w:eastAsia="en-US"/>
        </w:rPr>
      </w:pPr>
      <w:r w:rsidRPr="0022250E">
        <w:rPr>
          <w:rFonts w:ascii="Arial" w:hAnsi="Arial" w:cs="Arial"/>
          <w:sz w:val="20"/>
          <w:szCs w:val="20"/>
          <w:lang w:eastAsia="en-US"/>
        </w:rPr>
        <w:t>Panični poremećaj jedan je od anksioznih poremećaja, dakle poremećaja čije je važno obilj</w:t>
      </w:r>
      <w:r w:rsidR="00D9264B">
        <w:rPr>
          <w:rFonts w:ascii="Arial" w:hAnsi="Arial" w:cs="Arial"/>
          <w:sz w:val="20"/>
          <w:szCs w:val="20"/>
          <w:lang w:eastAsia="en-US"/>
        </w:rPr>
        <w:t>e</w:t>
      </w:r>
      <w:r w:rsidRPr="0022250E">
        <w:rPr>
          <w:rFonts w:ascii="Arial" w:hAnsi="Arial" w:cs="Arial"/>
          <w:sz w:val="20"/>
          <w:szCs w:val="20"/>
          <w:lang w:eastAsia="en-US"/>
        </w:rPr>
        <w:t>žje osjećaj tjeskobe ili straha.</w:t>
      </w:r>
      <w:r>
        <w:rPr>
          <w:rFonts w:ascii="Arial" w:hAnsi="Arial" w:cs="Arial"/>
          <w:sz w:val="20"/>
          <w:szCs w:val="20"/>
          <w:lang w:eastAsia="en-US"/>
        </w:rPr>
        <w:t xml:space="preserve"> </w:t>
      </w:r>
      <w:r w:rsidR="0022250E" w:rsidRPr="0022250E">
        <w:rPr>
          <w:rFonts w:ascii="Arial" w:hAnsi="Arial" w:cs="Arial"/>
          <w:sz w:val="20"/>
          <w:szCs w:val="20"/>
          <w:lang w:eastAsia="en-US"/>
        </w:rPr>
        <w:t xml:space="preserve">Gotovo svatko se povremeno osjeća anksiozno. No, panični napadi karakterizirani su ozbiljnom razinom anksioznosti koju možete pogrešno tumačiti kao znak da imate infarkt ili drugi medicinski problem, da ludite ili potpuno </w:t>
      </w:r>
      <w:r>
        <w:rPr>
          <w:rFonts w:ascii="Arial" w:hAnsi="Arial" w:cs="Arial"/>
          <w:sz w:val="20"/>
          <w:szCs w:val="20"/>
          <w:lang w:eastAsia="en-US"/>
        </w:rPr>
        <w:t xml:space="preserve">gubite kontrolu. </w:t>
      </w:r>
      <w:r w:rsidRPr="0022250E">
        <w:rPr>
          <w:rFonts w:ascii="Arial" w:hAnsi="Arial" w:cs="Arial"/>
          <w:sz w:val="20"/>
          <w:szCs w:val="20"/>
          <w:lang w:eastAsia="en-US"/>
        </w:rPr>
        <w:t>Vjerojatnost da osoba razvije panični poremećaj tijekom života kreće se između 1.5 do 3%, dok se godišnje pojavi između 1 i 2 % novih slučajeva.</w:t>
      </w:r>
      <w:r w:rsidR="00C8528B">
        <w:rPr>
          <w:rFonts w:ascii="Arial" w:hAnsi="Arial" w:cs="Arial"/>
          <w:sz w:val="20"/>
          <w:szCs w:val="20"/>
          <w:lang w:eastAsia="en-US"/>
        </w:rPr>
        <w:t xml:space="preserve"> </w:t>
      </w:r>
      <w:r w:rsidR="00C8528B" w:rsidRPr="00C8528B">
        <w:rPr>
          <w:rFonts w:ascii="Arial" w:hAnsi="Arial" w:cs="Arial"/>
          <w:sz w:val="20"/>
          <w:szCs w:val="20"/>
          <w:lang w:eastAsia="en-US"/>
        </w:rPr>
        <w:t xml:space="preserve">Važno je znati da tijekom jedne godine čak 30-40% svih ljudi može imati jedan panični napad. No većina neće razviti panični </w:t>
      </w:r>
      <w:r w:rsidR="001438E2">
        <w:rPr>
          <w:rFonts w:ascii="Arial" w:hAnsi="Arial" w:cs="Arial"/>
          <w:sz w:val="20"/>
          <w:szCs w:val="20"/>
          <w:lang w:eastAsia="en-US"/>
        </w:rPr>
        <w:t>p</w:t>
      </w:r>
      <w:r w:rsidR="00C8528B" w:rsidRPr="00C8528B">
        <w:rPr>
          <w:rFonts w:ascii="Arial" w:hAnsi="Arial" w:cs="Arial"/>
          <w:sz w:val="20"/>
          <w:szCs w:val="20"/>
          <w:lang w:eastAsia="en-US"/>
        </w:rPr>
        <w:t>oremećaj zato što tjelesne simptome koji su sastavni dio paničnog napadaja ne tumače katastrofično</w:t>
      </w:r>
      <w:r w:rsidR="001438E2">
        <w:rPr>
          <w:rFonts w:ascii="Arial" w:hAnsi="Arial" w:cs="Arial"/>
          <w:sz w:val="20"/>
          <w:szCs w:val="20"/>
          <w:lang w:eastAsia="en-US"/>
        </w:rPr>
        <w:t>,</w:t>
      </w:r>
      <w:r w:rsidR="00C8528B" w:rsidRPr="00C8528B">
        <w:rPr>
          <w:rFonts w:ascii="Arial" w:hAnsi="Arial" w:cs="Arial"/>
          <w:sz w:val="20"/>
          <w:szCs w:val="20"/>
          <w:lang w:eastAsia="en-US"/>
        </w:rPr>
        <w:t xml:space="preserve"> tj. ne misle da oni znače da će se nešto strašno dogoditi.</w:t>
      </w:r>
    </w:p>
    <w:p w:rsidR="00C8528B" w:rsidRDefault="00C8528B" w:rsidP="00AD35D2">
      <w:pPr>
        <w:autoSpaceDE w:val="0"/>
        <w:autoSpaceDN w:val="0"/>
        <w:adjustRightInd w:val="0"/>
        <w:rPr>
          <w:rFonts w:ascii="Arial" w:hAnsi="Arial" w:cs="Arial"/>
          <w:sz w:val="20"/>
          <w:szCs w:val="20"/>
          <w:lang w:eastAsia="en-US"/>
        </w:rPr>
      </w:pPr>
    </w:p>
    <w:p w:rsidR="00C8528B" w:rsidRDefault="00C8528B" w:rsidP="00C8528B">
      <w:pPr>
        <w:autoSpaceDE w:val="0"/>
        <w:autoSpaceDN w:val="0"/>
        <w:adjustRightInd w:val="0"/>
        <w:rPr>
          <w:rFonts w:ascii="Arial" w:hAnsi="Arial" w:cs="Arial"/>
          <w:sz w:val="20"/>
          <w:szCs w:val="20"/>
          <w:lang w:eastAsia="en-US"/>
        </w:rPr>
      </w:pPr>
      <w:r w:rsidRPr="0022250E">
        <w:rPr>
          <w:rFonts w:ascii="Arial" w:hAnsi="Arial" w:cs="Arial"/>
          <w:sz w:val="20"/>
          <w:szCs w:val="20"/>
          <w:lang w:eastAsia="en-US"/>
        </w:rPr>
        <w:t>Osobe koje imaju panične atake često su demoralizirane i iscrpljene stalnim osjećajem tjeskobe. Ner</w:t>
      </w:r>
      <w:r w:rsidR="001438E2">
        <w:rPr>
          <w:rFonts w:ascii="Arial" w:hAnsi="Arial" w:cs="Arial"/>
          <w:sz w:val="20"/>
          <w:szCs w:val="20"/>
          <w:lang w:eastAsia="en-US"/>
        </w:rPr>
        <w:t>i</w:t>
      </w:r>
      <w:r w:rsidRPr="0022250E">
        <w:rPr>
          <w:rFonts w:ascii="Arial" w:hAnsi="Arial" w:cs="Arial"/>
          <w:sz w:val="20"/>
          <w:szCs w:val="20"/>
          <w:lang w:eastAsia="en-US"/>
        </w:rPr>
        <w:t>jetko vjeruju da su teškoće koje im se javljaju rezultat njihove slabosti ili nedovoljno čvrstog karaktera. Stoga nije iznenađujuće da čak 50-60% posto njih zadovoljava i kriterije za depresiju.</w:t>
      </w:r>
    </w:p>
    <w:p w:rsidR="00AD35D2" w:rsidRDefault="00AD35D2" w:rsidP="00AD35D2">
      <w:pPr>
        <w:autoSpaceDE w:val="0"/>
        <w:autoSpaceDN w:val="0"/>
        <w:adjustRightInd w:val="0"/>
        <w:rPr>
          <w:rFonts w:ascii="Arial" w:hAnsi="Arial" w:cs="Arial"/>
          <w:sz w:val="20"/>
          <w:szCs w:val="20"/>
          <w:lang w:eastAsia="en-US"/>
        </w:rPr>
      </w:pPr>
    </w:p>
    <w:p w:rsidR="00AD35D2" w:rsidRDefault="0022250E" w:rsidP="00AD35D2">
      <w:pPr>
        <w:autoSpaceDE w:val="0"/>
        <w:autoSpaceDN w:val="0"/>
        <w:adjustRightInd w:val="0"/>
        <w:rPr>
          <w:rFonts w:ascii="Arial" w:hAnsi="Arial" w:cs="Arial"/>
          <w:sz w:val="20"/>
          <w:szCs w:val="20"/>
          <w:lang w:eastAsia="en-US"/>
        </w:rPr>
      </w:pPr>
      <w:r w:rsidRPr="0022250E">
        <w:rPr>
          <w:rFonts w:ascii="Arial" w:hAnsi="Arial" w:cs="Arial"/>
          <w:sz w:val="20"/>
          <w:szCs w:val="20"/>
        </w:rPr>
        <w:t>Panični napad kratko je razdoblje intenzivnog straha ili nelagode koji počinje nenadano te se kroz neko</w:t>
      </w:r>
      <w:r w:rsidR="00AD35D2">
        <w:rPr>
          <w:rFonts w:ascii="Arial" w:hAnsi="Arial" w:cs="Arial"/>
          <w:sz w:val="20"/>
          <w:szCs w:val="20"/>
        </w:rPr>
        <w:t>l</w:t>
      </w:r>
      <w:r w:rsidRPr="0022250E">
        <w:rPr>
          <w:rFonts w:ascii="Arial" w:hAnsi="Arial" w:cs="Arial"/>
          <w:sz w:val="20"/>
          <w:szCs w:val="20"/>
        </w:rPr>
        <w:t xml:space="preserve">iko minuta razvija do svog vrhunca. </w:t>
      </w:r>
      <w:r w:rsidRPr="0022250E">
        <w:rPr>
          <w:rFonts w:ascii="Arial" w:hAnsi="Arial" w:cs="Arial"/>
          <w:sz w:val="20"/>
          <w:szCs w:val="20"/>
          <w:lang w:eastAsia="en-US"/>
        </w:rPr>
        <w:t>Tijekom napada panike, možete osjetiti gubitak daha, žmarce, nelagodu u želucu, zvonjenje u ušima, doživljaj da je propast neizbježna, tresenje, vrtoglavicu, senzacije gušenja, bolove u prsima i lupanje srca.</w:t>
      </w:r>
      <w:r w:rsidR="00AD35D2">
        <w:rPr>
          <w:rFonts w:ascii="Arial" w:hAnsi="Arial" w:cs="Arial"/>
          <w:sz w:val="20"/>
          <w:szCs w:val="20"/>
          <w:lang w:eastAsia="en-US"/>
        </w:rPr>
        <w:t xml:space="preserve"> </w:t>
      </w:r>
      <w:r w:rsidR="00AD35D2" w:rsidRPr="00AD35D2">
        <w:rPr>
          <w:rFonts w:ascii="Arial" w:hAnsi="Arial" w:cs="Arial"/>
          <w:sz w:val="20"/>
          <w:szCs w:val="20"/>
          <w:lang w:eastAsia="en-US"/>
        </w:rPr>
        <w:t xml:space="preserve">Koliko god neugodne bile, ove tjelesne reakcije su dio prirodne alarmne reakcije tijela u emociji straha. Ta je reakcija evolucijski razvijena i nastaje u situacijama opasnosti da bi pripremila tijelo za “bijeg ili borbu”. Brže dišemo tako da kisikom bolje opskrbimo mišiće, srce ubrzano kuca da krv brže kola i opskrbi mišiće, mišići </w:t>
      </w:r>
      <w:r w:rsidR="00AD35D2">
        <w:rPr>
          <w:rFonts w:ascii="Arial" w:hAnsi="Arial" w:cs="Arial"/>
          <w:sz w:val="20"/>
          <w:szCs w:val="20"/>
          <w:lang w:eastAsia="en-US"/>
        </w:rPr>
        <w:t>se ukoče u spremnosti za akciju</w:t>
      </w:r>
      <w:r w:rsidR="00AD35D2" w:rsidRPr="00AD35D2">
        <w:rPr>
          <w:rFonts w:ascii="Arial" w:hAnsi="Arial" w:cs="Arial"/>
          <w:sz w:val="20"/>
          <w:szCs w:val="20"/>
          <w:lang w:eastAsia="en-US"/>
        </w:rPr>
        <w:t>… Sve ovo nam je korisno za preživljavanje u stvarnoj opasnosti.</w:t>
      </w:r>
    </w:p>
    <w:p w:rsidR="00AD35D2" w:rsidRDefault="00AD35D2" w:rsidP="00AD35D2">
      <w:pPr>
        <w:autoSpaceDE w:val="0"/>
        <w:autoSpaceDN w:val="0"/>
        <w:adjustRightInd w:val="0"/>
        <w:rPr>
          <w:rFonts w:ascii="Arial" w:hAnsi="Arial" w:cs="Arial"/>
          <w:sz w:val="20"/>
          <w:szCs w:val="20"/>
          <w:lang w:eastAsia="en-US"/>
        </w:rPr>
      </w:pPr>
    </w:p>
    <w:p w:rsidR="00AD35D2" w:rsidRDefault="00AD35D2" w:rsidP="00AD35D2">
      <w:pPr>
        <w:autoSpaceDE w:val="0"/>
        <w:autoSpaceDN w:val="0"/>
        <w:adjustRightInd w:val="0"/>
        <w:rPr>
          <w:rFonts w:ascii="Arial" w:hAnsi="Arial" w:cs="Arial"/>
          <w:sz w:val="20"/>
          <w:szCs w:val="20"/>
          <w:lang w:eastAsia="en-US"/>
        </w:rPr>
      </w:pPr>
      <w:r w:rsidRPr="00AD35D2">
        <w:rPr>
          <w:rFonts w:ascii="Arial" w:hAnsi="Arial" w:cs="Arial"/>
          <w:sz w:val="20"/>
          <w:szCs w:val="20"/>
          <w:lang w:eastAsia="en-US"/>
        </w:rPr>
        <w:t>No</w:t>
      </w:r>
      <w:r>
        <w:rPr>
          <w:rFonts w:ascii="Arial" w:hAnsi="Arial" w:cs="Arial"/>
          <w:sz w:val="20"/>
          <w:szCs w:val="20"/>
          <w:lang w:eastAsia="en-US"/>
        </w:rPr>
        <w:t>,</w:t>
      </w:r>
      <w:r w:rsidRPr="00AD35D2">
        <w:rPr>
          <w:rFonts w:ascii="Arial" w:hAnsi="Arial" w:cs="Arial"/>
          <w:sz w:val="20"/>
          <w:szCs w:val="20"/>
          <w:lang w:eastAsia="en-US"/>
        </w:rPr>
        <w:t xml:space="preserve"> tijekom panike se ove reakcije javljaju bez postojanja stvarne opasnosti. To je lažni alarm – kao kad se preosjetljivi auto-alarm pogrešno aktivira na bezopasan signal (jači vjetar) kao da je prijeteći. Neki od nas imaju osjetljivije alarmne sustave koji se lakše lažno aktiviraju. Neki su skloniji opaziti tjelesne znake i protumačiti ih kao prijeteće, pa upadnu lakše u začarani krug koji održava panične smetnje.</w:t>
      </w:r>
      <w:r>
        <w:rPr>
          <w:rFonts w:ascii="Arial" w:hAnsi="Arial" w:cs="Arial"/>
          <w:sz w:val="20"/>
          <w:szCs w:val="20"/>
          <w:lang w:eastAsia="en-US"/>
        </w:rPr>
        <w:t xml:space="preserve"> </w:t>
      </w:r>
      <w:r w:rsidRPr="00AD35D2">
        <w:rPr>
          <w:rFonts w:ascii="Arial" w:hAnsi="Arial" w:cs="Arial"/>
          <w:sz w:val="20"/>
          <w:szCs w:val="20"/>
          <w:lang w:eastAsia="en-US"/>
        </w:rPr>
        <w:t>Tako se početna prirodna tjelesna senzacija, ili lagana tjeskoba pojačava daljnjim paničnim mislima kako ste u velikoj opasnosti</w:t>
      </w:r>
      <w:r>
        <w:rPr>
          <w:rFonts w:ascii="Arial" w:hAnsi="Arial" w:cs="Arial"/>
          <w:sz w:val="20"/>
          <w:szCs w:val="20"/>
          <w:lang w:eastAsia="en-US"/>
        </w:rPr>
        <w:t xml:space="preserve"> - </w:t>
      </w:r>
      <w:r w:rsidRPr="00AD35D2">
        <w:rPr>
          <w:rFonts w:ascii="Arial" w:hAnsi="Arial" w:cs="Arial"/>
          <w:sz w:val="20"/>
          <w:szCs w:val="20"/>
          <w:lang w:eastAsia="en-US"/>
        </w:rPr>
        <w:t xml:space="preserve">„Događa se nešto strašno“, „Nešto nije u redu sa mnom“…. (da ćete umrijeti, poludjeti, doživjeti infarkt, izgubiti kontrolu…). Normalno je paničariti u situaciji kad osjećamo da nam se nešto </w:t>
      </w:r>
      <w:r>
        <w:rPr>
          <w:rFonts w:ascii="Arial" w:hAnsi="Arial" w:cs="Arial"/>
          <w:sz w:val="20"/>
          <w:szCs w:val="20"/>
          <w:lang w:eastAsia="en-US"/>
        </w:rPr>
        <w:t xml:space="preserve">strašno </w:t>
      </w:r>
      <w:r w:rsidRPr="00AD35D2">
        <w:rPr>
          <w:rFonts w:ascii="Arial" w:hAnsi="Arial" w:cs="Arial"/>
          <w:sz w:val="20"/>
          <w:szCs w:val="20"/>
          <w:lang w:eastAsia="en-US"/>
        </w:rPr>
        <w:t>događa. Tijelo samo reagira na ono na što ga je vaš um pripremio – da dolazi velika opasnost.</w:t>
      </w:r>
    </w:p>
    <w:p w:rsidR="00AD35D2" w:rsidRDefault="00AD35D2" w:rsidP="00AD35D2">
      <w:pPr>
        <w:autoSpaceDE w:val="0"/>
        <w:autoSpaceDN w:val="0"/>
        <w:adjustRightInd w:val="0"/>
        <w:rPr>
          <w:rFonts w:ascii="Arial" w:hAnsi="Arial" w:cs="Arial"/>
          <w:sz w:val="20"/>
          <w:szCs w:val="20"/>
          <w:lang w:eastAsia="en-US"/>
        </w:rPr>
      </w:pPr>
    </w:p>
    <w:p w:rsidR="00AD35D2" w:rsidRPr="00AD35D2" w:rsidRDefault="00AD35D2" w:rsidP="00AD35D2">
      <w:pPr>
        <w:autoSpaceDE w:val="0"/>
        <w:autoSpaceDN w:val="0"/>
        <w:adjustRightInd w:val="0"/>
        <w:rPr>
          <w:rFonts w:ascii="Arial" w:hAnsi="Arial" w:cs="Arial"/>
          <w:sz w:val="20"/>
          <w:szCs w:val="20"/>
          <w:lang w:eastAsia="en-US"/>
        </w:rPr>
      </w:pPr>
      <w:r w:rsidRPr="00AD35D2">
        <w:rPr>
          <w:rFonts w:ascii="Arial" w:hAnsi="Arial" w:cs="Arial"/>
          <w:sz w:val="20"/>
          <w:szCs w:val="20"/>
          <w:lang w:eastAsia="en-US"/>
        </w:rPr>
        <w:t>Zato često pobjegnete iz situacije u kojoj ste osjetili paniku (izjurite iz trgovine, tramvaja…) i odete na mjesto gdje se osjećate sigurno. Možda ste tako uvjereni da ste u opasnosti da zovete hitnu pomoć.</w:t>
      </w:r>
      <w:r>
        <w:rPr>
          <w:rFonts w:ascii="Arial" w:hAnsi="Arial" w:cs="Arial"/>
          <w:sz w:val="20"/>
          <w:szCs w:val="20"/>
          <w:lang w:eastAsia="en-US"/>
        </w:rPr>
        <w:t xml:space="preserve"> </w:t>
      </w:r>
    </w:p>
    <w:p w:rsidR="0022250E" w:rsidRDefault="00AD35D2" w:rsidP="0022250E">
      <w:pPr>
        <w:autoSpaceDE w:val="0"/>
        <w:autoSpaceDN w:val="0"/>
        <w:adjustRightInd w:val="0"/>
        <w:rPr>
          <w:rFonts w:ascii="Arial" w:hAnsi="Arial" w:cs="Arial"/>
          <w:sz w:val="20"/>
          <w:szCs w:val="20"/>
          <w:lang w:eastAsia="en-US"/>
        </w:rPr>
      </w:pPr>
      <w:r w:rsidRPr="00AD35D2">
        <w:rPr>
          <w:rFonts w:ascii="Arial" w:hAnsi="Arial" w:cs="Arial"/>
          <w:sz w:val="20"/>
          <w:szCs w:val="20"/>
          <w:lang w:eastAsia="en-US"/>
        </w:rPr>
        <w:t xml:space="preserve">Normalno da bi svatko htio izbjeći ovo stanje, pa počnete izbjegavati slične situacije u budućnosti, nikud ne idete bez </w:t>
      </w:r>
      <w:r w:rsidR="00C8528B">
        <w:rPr>
          <w:rFonts w:ascii="Arial" w:hAnsi="Arial" w:cs="Arial"/>
          <w:sz w:val="20"/>
          <w:szCs w:val="20"/>
          <w:lang w:eastAsia="en-US"/>
        </w:rPr>
        <w:t xml:space="preserve">vama važne </w:t>
      </w:r>
      <w:r w:rsidRPr="00AD35D2">
        <w:rPr>
          <w:rFonts w:ascii="Arial" w:hAnsi="Arial" w:cs="Arial"/>
          <w:sz w:val="20"/>
          <w:szCs w:val="20"/>
          <w:lang w:eastAsia="en-US"/>
        </w:rPr>
        <w:t>“sigurne osobe”, ili radite neke stvari da bi se osjećali sigurnije (nosite sa sobom bocu s vodom ili tabletu za smirenje, prestanete piti kavu…).</w:t>
      </w:r>
      <w:r w:rsidR="00C8528B">
        <w:rPr>
          <w:rFonts w:ascii="Arial" w:hAnsi="Arial" w:cs="Arial"/>
          <w:sz w:val="20"/>
          <w:szCs w:val="20"/>
          <w:lang w:eastAsia="en-US"/>
        </w:rPr>
        <w:t xml:space="preserve"> </w:t>
      </w:r>
      <w:r w:rsidRPr="00AD35D2">
        <w:rPr>
          <w:rFonts w:ascii="Arial" w:hAnsi="Arial" w:cs="Arial"/>
          <w:sz w:val="20"/>
          <w:szCs w:val="20"/>
          <w:lang w:eastAsia="en-US"/>
        </w:rPr>
        <w:t xml:space="preserve">Zatim stalno skenirate tjelesne senzacije i provjeravate “je li sve u redu” ili ponovno počinje napad. Svaki opaženi osjet panično tumačite kao znak “Evo opet kreće”, “Nešto se užasno događa”…Upravo ova hipervigilnost, panične misli i ponašanja izbjegavanja stvaraju začarani krug </w:t>
      </w:r>
      <w:r w:rsidR="00C8528B">
        <w:rPr>
          <w:rFonts w:ascii="Arial" w:hAnsi="Arial" w:cs="Arial"/>
          <w:sz w:val="20"/>
          <w:szCs w:val="20"/>
          <w:lang w:eastAsia="en-US"/>
        </w:rPr>
        <w:t>te</w:t>
      </w:r>
      <w:r w:rsidRPr="00AD35D2">
        <w:rPr>
          <w:rFonts w:ascii="Arial" w:hAnsi="Arial" w:cs="Arial"/>
          <w:sz w:val="20"/>
          <w:szCs w:val="20"/>
          <w:lang w:eastAsia="en-US"/>
        </w:rPr>
        <w:t xml:space="preserve"> održavaju i izazivaju nove panične smetnje.</w:t>
      </w:r>
      <w:r w:rsidR="00C8528B">
        <w:rPr>
          <w:rFonts w:ascii="Arial" w:hAnsi="Arial" w:cs="Arial"/>
          <w:sz w:val="20"/>
          <w:szCs w:val="20"/>
          <w:lang w:eastAsia="en-US"/>
        </w:rPr>
        <w:t xml:space="preserve"> </w:t>
      </w:r>
    </w:p>
    <w:p w:rsidR="00C8528B" w:rsidRDefault="00C8528B" w:rsidP="0022250E">
      <w:pPr>
        <w:autoSpaceDE w:val="0"/>
        <w:autoSpaceDN w:val="0"/>
        <w:adjustRightInd w:val="0"/>
        <w:rPr>
          <w:rFonts w:ascii="Arial" w:hAnsi="Arial" w:cs="Arial"/>
          <w:sz w:val="20"/>
          <w:szCs w:val="20"/>
          <w:lang w:eastAsia="en-US"/>
        </w:rPr>
      </w:pPr>
    </w:p>
    <w:p w:rsidR="0022250E" w:rsidRDefault="00AD35D2" w:rsidP="0022250E">
      <w:pPr>
        <w:autoSpaceDE w:val="0"/>
        <w:autoSpaceDN w:val="0"/>
        <w:adjustRightInd w:val="0"/>
        <w:rPr>
          <w:rFonts w:ascii="Arial" w:hAnsi="Arial" w:cs="Arial"/>
          <w:sz w:val="20"/>
          <w:szCs w:val="20"/>
          <w:lang w:eastAsia="en-US"/>
        </w:rPr>
      </w:pPr>
      <w:r w:rsidRPr="00AD35D2">
        <w:rPr>
          <w:rFonts w:ascii="Arial" w:hAnsi="Arial" w:cs="Arial"/>
          <w:sz w:val="20"/>
          <w:szCs w:val="20"/>
          <w:lang w:eastAsia="en-US"/>
        </w:rPr>
        <w:t>Simptomi panike nisu znak da nešto ne valja, nego su “dobra reakcija u krivo vrijeme”, tj. lažni alarm koji se javlja kad nema prave opasnosti. Taj je alarm neugodan, ali nije opasan. Funkcija straha je zaštiti vas, a ne vam nauditi. Kad to znate možete prekinuti začarani krug paničnih misli koji vodi u spiralu panike.</w:t>
      </w:r>
    </w:p>
    <w:p w:rsidR="00AD35D2" w:rsidRDefault="00AD35D2" w:rsidP="0022250E">
      <w:pPr>
        <w:autoSpaceDE w:val="0"/>
        <w:autoSpaceDN w:val="0"/>
        <w:adjustRightInd w:val="0"/>
        <w:rPr>
          <w:rFonts w:ascii="Arial" w:hAnsi="Arial" w:cs="Arial"/>
          <w:sz w:val="20"/>
          <w:szCs w:val="20"/>
          <w:lang w:eastAsia="en-US"/>
        </w:rPr>
      </w:pPr>
    </w:p>
    <w:p w:rsidR="0022250E" w:rsidRPr="0022250E" w:rsidRDefault="0022250E" w:rsidP="0022250E">
      <w:pPr>
        <w:autoSpaceDE w:val="0"/>
        <w:autoSpaceDN w:val="0"/>
        <w:adjustRightInd w:val="0"/>
        <w:rPr>
          <w:rFonts w:ascii="Arial" w:hAnsi="Arial" w:cs="Arial"/>
          <w:sz w:val="20"/>
          <w:szCs w:val="20"/>
          <w:lang w:eastAsia="en-US"/>
        </w:rPr>
      </w:pPr>
      <w:r w:rsidRPr="0022250E">
        <w:rPr>
          <w:rFonts w:ascii="Arial" w:hAnsi="Arial" w:cs="Arial"/>
          <w:sz w:val="20"/>
          <w:szCs w:val="20"/>
          <w:lang w:eastAsia="en-US"/>
        </w:rPr>
        <w:t>Istraživanja pokazuju da je efikasnost KBT-a  između 85-90% za tretman koji se sastoji od 12 do 15 susreta. Osim toga, većina sudionika je ovaj napredak zadržala i godinu dana nakon tretmana kada je obavljeno praćenje. Zbog toga se kognitivno-bihevioralna terapija smatra terapijom izbora za osobe s paničnim poremećajem.</w:t>
      </w:r>
    </w:p>
    <w:p w:rsidR="0022250E" w:rsidRPr="0022250E" w:rsidRDefault="0022250E" w:rsidP="0022250E">
      <w:pPr>
        <w:autoSpaceDE w:val="0"/>
        <w:autoSpaceDN w:val="0"/>
        <w:adjustRightInd w:val="0"/>
        <w:rPr>
          <w:rFonts w:ascii="Arial" w:hAnsi="Arial" w:cs="Arial"/>
          <w:sz w:val="20"/>
          <w:szCs w:val="20"/>
          <w:lang w:eastAsia="en-US"/>
        </w:rPr>
      </w:pPr>
    </w:p>
    <w:p w:rsidR="00AD35D2" w:rsidRDefault="0022250E" w:rsidP="0022250E">
      <w:pPr>
        <w:autoSpaceDE w:val="0"/>
        <w:autoSpaceDN w:val="0"/>
        <w:adjustRightInd w:val="0"/>
        <w:rPr>
          <w:rFonts w:ascii="Arial" w:hAnsi="Arial" w:cs="Arial"/>
          <w:sz w:val="20"/>
          <w:szCs w:val="20"/>
          <w:lang w:eastAsia="en-US"/>
        </w:rPr>
      </w:pPr>
      <w:r w:rsidRPr="0022250E">
        <w:rPr>
          <w:rFonts w:ascii="Arial" w:hAnsi="Arial" w:cs="Arial"/>
          <w:sz w:val="20"/>
          <w:szCs w:val="20"/>
          <w:lang w:eastAsia="en-US"/>
        </w:rPr>
        <w:t>Neke studije pokazale su da je KBT barem jednako uspješna u tretmanu paničnog poremećaja kao i fa</w:t>
      </w:r>
      <w:r w:rsidR="001438E2">
        <w:rPr>
          <w:rFonts w:ascii="Arial" w:hAnsi="Arial" w:cs="Arial"/>
          <w:sz w:val="20"/>
          <w:szCs w:val="20"/>
          <w:lang w:eastAsia="en-US"/>
        </w:rPr>
        <w:t>rmakoterapija, ali da je pobolj</w:t>
      </w:r>
      <w:r w:rsidRPr="0022250E">
        <w:rPr>
          <w:rFonts w:ascii="Arial" w:hAnsi="Arial" w:cs="Arial"/>
          <w:sz w:val="20"/>
          <w:szCs w:val="20"/>
          <w:lang w:eastAsia="en-US"/>
        </w:rPr>
        <w:t>š</w:t>
      </w:r>
      <w:r w:rsidR="001438E2">
        <w:rPr>
          <w:rFonts w:ascii="Arial" w:hAnsi="Arial" w:cs="Arial"/>
          <w:sz w:val="20"/>
          <w:szCs w:val="20"/>
          <w:lang w:eastAsia="en-US"/>
        </w:rPr>
        <w:t>a</w:t>
      </w:r>
      <w:r w:rsidRPr="0022250E">
        <w:rPr>
          <w:rFonts w:ascii="Arial" w:hAnsi="Arial" w:cs="Arial"/>
          <w:sz w:val="20"/>
          <w:szCs w:val="20"/>
          <w:lang w:eastAsia="en-US"/>
        </w:rPr>
        <w:t>nje postignuto tretmanom dugotrajnije kod KBT-a. Naime, u KBT-u pojedinac uči strategije kako se efikasije nositi sa svojom anksioznošću</w:t>
      </w:r>
      <w:r w:rsidR="001438E2">
        <w:rPr>
          <w:rFonts w:ascii="Arial" w:hAnsi="Arial" w:cs="Arial"/>
          <w:sz w:val="20"/>
          <w:szCs w:val="20"/>
          <w:lang w:eastAsia="en-US"/>
        </w:rPr>
        <w:t>,</w:t>
      </w:r>
      <w:bookmarkStart w:id="0" w:name="_GoBack"/>
      <w:bookmarkEnd w:id="0"/>
      <w:r w:rsidRPr="0022250E">
        <w:rPr>
          <w:rFonts w:ascii="Arial" w:hAnsi="Arial" w:cs="Arial"/>
          <w:sz w:val="20"/>
          <w:szCs w:val="20"/>
          <w:lang w:eastAsia="en-US"/>
        </w:rPr>
        <w:t xml:space="preserve"> što je vještina koju može koristiti cijeli život. Kod korištenja lijekova postoji mogućnost povrata simptoma nakon prekida uzimanja terapije, osobito ako osoba očekuje pogoršanje jer napredak pripisuje lijekovima, a ne svom radu.</w:t>
      </w:r>
      <w:r>
        <w:rPr>
          <w:rFonts w:ascii="Arial" w:hAnsi="Arial" w:cs="Arial"/>
          <w:sz w:val="20"/>
          <w:szCs w:val="20"/>
          <w:lang w:eastAsia="en-US"/>
        </w:rPr>
        <w:t xml:space="preserve"> </w:t>
      </w:r>
      <w:r w:rsidRPr="0022250E">
        <w:rPr>
          <w:rFonts w:ascii="Arial" w:hAnsi="Arial" w:cs="Arial"/>
          <w:sz w:val="20"/>
          <w:szCs w:val="20"/>
          <w:lang w:eastAsia="en-US"/>
        </w:rPr>
        <w:t xml:space="preserve">S druge strane, KBT se može uspješno kombinirati s farmakoterapijom i smanjiti patnju prije nego osoba nauči koristiti psihološke metode suočavanja s panikom i anksioznošću. </w:t>
      </w:r>
    </w:p>
    <w:sectPr w:rsidR="00AD35D2" w:rsidSect="00D9264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50E"/>
    <w:rsid w:val="001438E2"/>
    <w:rsid w:val="0022250E"/>
    <w:rsid w:val="00AD35D2"/>
    <w:rsid w:val="00C8528B"/>
    <w:rsid w:val="00D9264B"/>
    <w:rsid w:val="00DB44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50E"/>
    <w:pPr>
      <w:spacing w:after="0" w:line="240" w:lineRule="auto"/>
    </w:pPr>
    <w:rPr>
      <w:rFonts w:ascii="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50E"/>
    <w:pPr>
      <w:spacing w:after="0" w:line="240" w:lineRule="auto"/>
    </w:pPr>
    <w:rPr>
      <w:rFonts w:ascii="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1828">
      <w:bodyDiv w:val="1"/>
      <w:marLeft w:val="0"/>
      <w:marRight w:val="0"/>
      <w:marTop w:val="0"/>
      <w:marBottom w:val="0"/>
      <w:divBdr>
        <w:top w:val="none" w:sz="0" w:space="0" w:color="auto"/>
        <w:left w:val="none" w:sz="0" w:space="0" w:color="auto"/>
        <w:bottom w:val="none" w:sz="0" w:space="0" w:color="auto"/>
        <w:right w:val="none" w:sz="0" w:space="0" w:color="auto"/>
      </w:divBdr>
      <w:divsChild>
        <w:div w:id="1424642728">
          <w:marLeft w:val="0"/>
          <w:marRight w:val="0"/>
          <w:marTop w:val="0"/>
          <w:marBottom w:val="0"/>
          <w:divBdr>
            <w:top w:val="none" w:sz="0" w:space="0" w:color="auto"/>
            <w:left w:val="none" w:sz="0" w:space="0" w:color="auto"/>
            <w:bottom w:val="none" w:sz="0" w:space="0" w:color="auto"/>
            <w:right w:val="none" w:sz="0" w:space="0" w:color="auto"/>
          </w:divBdr>
          <w:divsChild>
            <w:div w:id="217864404">
              <w:marLeft w:val="0"/>
              <w:marRight w:val="0"/>
              <w:marTop w:val="0"/>
              <w:marBottom w:val="0"/>
              <w:divBdr>
                <w:top w:val="none" w:sz="0" w:space="0" w:color="auto"/>
                <w:left w:val="none" w:sz="0" w:space="0" w:color="auto"/>
                <w:bottom w:val="none" w:sz="0" w:space="0" w:color="auto"/>
                <w:right w:val="none" w:sz="0" w:space="0" w:color="auto"/>
              </w:divBdr>
              <w:divsChild>
                <w:div w:id="1105809297">
                  <w:marLeft w:val="0"/>
                  <w:marRight w:val="0"/>
                  <w:marTop w:val="0"/>
                  <w:marBottom w:val="0"/>
                  <w:divBdr>
                    <w:top w:val="none" w:sz="0" w:space="0" w:color="auto"/>
                    <w:left w:val="none" w:sz="0" w:space="0" w:color="auto"/>
                    <w:bottom w:val="none" w:sz="0" w:space="0" w:color="auto"/>
                    <w:right w:val="none" w:sz="0" w:space="0" w:color="auto"/>
                  </w:divBdr>
                  <w:divsChild>
                    <w:div w:id="718016124">
                      <w:marLeft w:val="0"/>
                      <w:marRight w:val="0"/>
                      <w:marTop w:val="0"/>
                      <w:marBottom w:val="0"/>
                      <w:divBdr>
                        <w:top w:val="none" w:sz="0" w:space="0" w:color="auto"/>
                        <w:left w:val="none" w:sz="0" w:space="0" w:color="auto"/>
                        <w:bottom w:val="none" w:sz="0" w:space="0" w:color="auto"/>
                        <w:right w:val="none" w:sz="0" w:space="0" w:color="auto"/>
                      </w:divBdr>
                      <w:divsChild>
                        <w:div w:id="121007070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764438">
      <w:bodyDiv w:val="1"/>
      <w:marLeft w:val="0"/>
      <w:marRight w:val="0"/>
      <w:marTop w:val="0"/>
      <w:marBottom w:val="0"/>
      <w:divBdr>
        <w:top w:val="none" w:sz="0" w:space="0" w:color="auto"/>
        <w:left w:val="none" w:sz="0" w:space="0" w:color="auto"/>
        <w:bottom w:val="none" w:sz="0" w:space="0" w:color="auto"/>
        <w:right w:val="none" w:sz="0" w:space="0" w:color="auto"/>
      </w:divBdr>
    </w:div>
    <w:div w:id="1154221408">
      <w:bodyDiv w:val="1"/>
      <w:marLeft w:val="0"/>
      <w:marRight w:val="0"/>
      <w:marTop w:val="0"/>
      <w:marBottom w:val="0"/>
      <w:divBdr>
        <w:top w:val="none" w:sz="0" w:space="0" w:color="auto"/>
        <w:left w:val="none" w:sz="0" w:space="0" w:color="auto"/>
        <w:bottom w:val="none" w:sz="0" w:space="0" w:color="auto"/>
        <w:right w:val="none" w:sz="0" w:space="0" w:color="auto"/>
      </w:divBdr>
      <w:divsChild>
        <w:div w:id="351567262">
          <w:marLeft w:val="0"/>
          <w:marRight w:val="0"/>
          <w:marTop w:val="0"/>
          <w:marBottom w:val="0"/>
          <w:divBdr>
            <w:top w:val="none" w:sz="0" w:space="0" w:color="auto"/>
            <w:left w:val="none" w:sz="0" w:space="0" w:color="auto"/>
            <w:bottom w:val="none" w:sz="0" w:space="0" w:color="auto"/>
            <w:right w:val="none" w:sz="0" w:space="0" w:color="auto"/>
          </w:divBdr>
          <w:divsChild>
            <w:div w:id="1980837758">
              <w:marLeft w:val="1"/>
              <w:marRight w:val="1"/>
              <w:marTop w:val="1"/>
              <w:marBottom w:val="1"/>
              <w:divBdr>
                <w:top w:val="none" w:sz="0" w:space="0" w:color="auto"/>
                <w:left w:val="none" w:sz="0" w:space="0" w:color="auto"/>
                <w:bottom w:val="none" w:sz="0" w:space="0" w:color="auto"/>
                <w:right w:val="none" w:sz="0" w:space="0" w:color="auto"/>
              </w:divBdr>
              <w:divsChild>
                <w:div w:id="753434542">
                  <w:marLeft w:val="2"/>
                  <w:marRight w:val="2"/>
                  <w:marTop w:val="2"/>
                  <w:marBottom w:val="2"/>
                  <w:divBdr>
                    <w:top w:val="none" w:sz="0" w:space="0" w:color="auto"/>
                    <w:left w:val="none" w:sz="0" w:space="0" w:color="auto"/>
                    <w:bottom w:val="single" w:sz="6" w:space="0" w:color="DDDDDD"/>
                    <w:right w:val="none" w:sz="0" w:space="0" w:color="auto"/>
                  </w:divBdr>
                  <w:divsChild>
                    <w:div w:id="20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254453">
      <w:bodyDiv w:val="1"/>
      <w:marLeft w:val="0"/>
      <w:marRight w:val="0"/>
      <w:marTop w:val="0"/>
      <w:marBottom w:val="0"/>
      <w:divBdr>
        <w:top w:val="none" w:sz="0" w:space="0" w:color="auto"/>
        <w:left w:val="none" w:sz="0" w:space="0" w:color="auto"/>
        <w:bottom w:val="none" w:sz="0" w:space="0" w:color="auto"/>
        <w:right w:val="none" w:sz="0" w:space="0" w:color="auto"/>
      </w:divBdr>
      <w:divsChild>
        <w:div w:id="131214968">
          <w:marLeft w:val="0"/>
          <w:marRight w:val="0"/>
          <w:marTop w:val="0"/>
          <w:marBottom w:val="0"/>
          <w:divBdr>
            <w:top w:val="none" w:sz="0" w:space="0" w:color="auto"/>
            <w:left w:val="none" w:sz="0" w:space="0" w:color="auto"/>
            <w:bottom w:val="none" w:sz="0" w:space="0" w:color="auto"/>
            <w:right w:val="none" w:sz="0" w:space="0" w:color="auto"/>
          </w:divBdr>
          <w:divsChild>
            <w:div w:id="188033120">
              <w:marLeft w:val="0"/>
              <w:marRight w:val="0"/>
              <w:marTop w:val="0"/>
              <w:marBottom w:val="0"/>
              <w:divBdr>
                <w:top w:val="none" w:sz="0" w:space="0" w:color="auto"/>
                <w:left w:val="none" w:sz="0" w:space="0" w:color="auto"/>
                <w:bottom w:val="none" w:sz="0" w:space="0" w:color="auto"/>
                <w:right w:val="none" w:sz="0" w:space="0" w:color="auto"/>
              </w:divBdr>
              <w:divsChild>
                <w:div w:id="1610774994">
                  <w:marLeft w:val="0"/>
                  <w:marRight w:val="0"/>
                  <w:marTop w:val="0"/>
                  <w:marBottom w:val="0"/>
                  <w:divBdr>
                    <w:top w:val="none" w:sz="0" w:space="0" w:color="auto"/>
                    <w:left w:val="none" w:sz="0" w:space="0" w:color="auto"/>
                    <w:bottom w:val="none" w:sz="0" w:space="0" w:color="auto"/>
                    <w:right w:val="none" w:sz="0" w:space="0" w:color="auto"/>
                  </w:divBdr>
                  <w:divsChild>
                    <w:div w:id="897937361">
                      <w:marLeft w:val="0"/>
                      <w:marRight w:val="0"/>
                      <w:marTop w:val="0"/>
                      <w:marBottom w:val="0"/>
                      <w:divBdr>
                        <w:top w:val="none" w:sz="0" w:space="0" w:color="auto"/>
                        <w:left w:val="none" w:sz="0" w:space="0" w:color="auto"/>
                        <w:bottom w:val="none" w:sz="0" w:space="0" w:color="auto"/>
                        <w:right w:val="none" w:sz="0" w:space="0" w:color="auto"/>
                      </w:divBdr>
                      <w:divsChild>
                        <w:div w:id="155631130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243071">
      <w:bodyDiv w:val="1"/>
      <w:marLeft w:val="0"/>
      <w:marRight w:val="0"/>
      <w:marTop w:val="0"/>
      <w:marBottom w:val="0"/>
      <w:divBdr>
        <w:top w:val="none" w:sz="0" w:space="0" w:color="auto"/>
        <w:left w:val="none" w:sz="0" w:space="0" w:color="auto"/>
        <w:bottom w:val="none" w:sz="0" w:space="0" w:color="auto"/>
        <w:right w:val="none" w:sz="0" w:space="0" w:color="auto"/>
      </w:divBdr>
      <w:divsChild>
        <w:div w:id="808598072">
          <w:marLeft w:val="0"/>
          <w:marRight w:val="0"/>
          <w:marTop w:val="0"/>
          <w:marBottom w:val="0"/>
          <w:divBdr>
            <w:top w:val="none" w:sz="0" w:space="0" w:color="auto"/>
            <w:left w:val="none" w:sz="0" w:space="0" w:color="auto"/>
            <w:bottom w:val="none" w:sz="0" w:space="0" w:color="auto"/>
            <w:right w:val="none" w:sz="0" w:space="0" w:color="auto"/>
          </w:divBdr>
          <w:divsChild>
            <w:div w:id="184559603">
              <w:marLeft w:val="1"/>
              <w:marRight w:val="1"/>
              <w:marTop w:val="1"/>
              <w:marBottom w:val="1"/>
              <w:divBdr>
                <w:top w:val="none" w:sz="0" w:space="0" w:color="auto"/>
                <w:left w:val="none" w:sz="0" w:space="0" w:color="auto"/>
                <w:bottom w:val="none" w:sz="0" w:space="0" w:color="auto"/>
                <w:right w:val="none" w:sz="0" w:space="0" w:color="auto"/>
              </w:divBdr>
              <w:divsChild>
                <w:div w:id="902832514">
                  <w:marLeft w:val="2"/>
                  <w:marRight w:val="2"/>
                  <w:marTop w:val="2"/>
                  <w:marBottom w:val="2"/>
                  <w:divBdr>
                    <w:top w:val="none" w:sz="0" w:space="0" w:color="auto"/>
                    <w:left w:val="none" w:sz="0" w:space="0" w:color="auto"/>
                    <w:bottom w:val="single" w:sz="6" w:space="0" w:color="DDDDDD"/>
                    <w:right w:val="none" w:sz="0" w:space="0" w:color="auto"/>
                  </w:divBdr>
                  <w:divsChild>
                    <w:div w:id="53800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Dragana</cp:lastModifiedBy>
  <cp:revision>3</cp:revision>
  <dcterms:created xsi:type="dcterms:W3CDTF">2017-10-06T14:08:00Z</dcterms:created>
  <dcterms:modified xsi:type="dcterms:W3CDTF">2017-10-09T05:50:00Z</dcterms:modified>
</cp:coreProperties>
</file>